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0888" w14:textId="77777777" w:rsidR="000314DC" w:rsidRPr="002911BB" w:rsidRDefault="000314DC" w:rsidP="000314DC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様式第１６　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第１６条関係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p w14:paraId="72623527" w14:textId="77777777" w:rsidR="000314DC" w:rsidRPr="002911BB" w:rsidRDefault="000314DC" w:rsidP="000314DC">
      <w:pPr>
        <w:spacing w:line="330" w:lineRule="exact"/>
        <w:rPr>
          <w:rFonts w:ascii="ＭＳ 明朝" w:hAnsi="Times New Roman"/>
          <w:kern w:val="0"/>
          <w:sz w:val="21"/>
          <w:szCs w:val="21"/>
        </w:rPr>
      </w:pPr>
    </w:p>
    <w:p w14:paraId="3C9DFACD" w14:textId="77777777" w:rsidR="000314DC" w:rsidRPr="002911BB" w:rsidRDefault="000314DC" w:rsidP="000314DC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　　年　　月　　日</w:t>
      </w:r>
    </w:p>
    <w:p w14:paraId="13AB5807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2F5CB7F2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　環　境　大　臣　　殿</w:t>
      </w:r>
    </w:p>
    <w:p w14:paraId="6FF14FE8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17936B7F" w14:textId="77777777" w:rsidR="000314DC" w:rsidRPr="002911BB" w:rsidRDefault="000314DC" w:rsidP="000314DC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D8FB67D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5D589A99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2B2FBA79" w14:textId="77777777" w:rsidR="000314DC" w:rsidRPr="002911BB" w:rsidRDefault="000314DC" w:rsidP="000314DC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0314DC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532179964"/>
        </w:rPr>
        <w:t>代表者の職・氏</w:t>
      </w:r>
      <w:r w:rsidRPr="000314DC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532179964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61117418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759FA923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09289D8D" w14:textId="314AA614" w:rsidR="000314DC" w:rsidRPr="002911BB" w:rsidRDefault="00B11217" w:rsidP="000314DC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令和５</w:t>
      </w:r>
      <w:r w:rsidR="000314DC" w:rsidRPr="002911BB">
        <w:rPr>
          <w:rFonts w:ascii="ＭＳ 明朝" w:hAnsi="ＭＳ 明朝" w:hint="eastAsia"/>
          <w:sz w:val="21"/>
          <w:szCs w:val="21"/>
        </w:rPr>
        <w:t>年度二酸化炭素排出抑制対策事業費等補助金</w:t>
      </w:r>
    </w:p>
    <w:p w14:paraId="7630EB2F" w14:textId="77777777" w:rsidR="000314DC" w:rsidRDefault="000314DC" w:rsidP="000314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4DBB566C" w14:textId="77777777" w:rsidR="000314DC" w:rsidRPr="002911BB" w:rsidRDefault="000314DC" w:rsidP="000314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26EF39E3" w14:textId="77777777" w:rsidR="000314DC" w:rsidRPr="002911BB" w:rsidRDefault="000314DC" w:rsidP="000314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年度事業報告書</w:t>
      </w:r>
    </w:p>
    <w:p w14:paraId="428C8C56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F09509" w14:textId="10473D16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）について、</w:t>
      </w:r>
      <w:r w:rsidR="00B11217">
        <w:rPr>
          <w:rFonts w:ascii="ＭＳ 明朝" w:hAnsi="ＭＳ 明朝" w:hint="eastAsia"/>
          <w:sz w:val="21"/>
          <w:szCs w:val="21"/>
        </w:rPr>
        <w:t>令和５</w:t>
      </w:r>
      <w:r w:rsidRPr="002911BB">
        <w:rPr>
          <w:rFonts w:ascii="ＭＳ 明朝" w:hAnsi="ＭＳ 明朝" w:hint="eastAsia"/>
          <w:sz w:val="21"/>
          <w:szCs w:val="21"/>
        </w:rPr>
        <w:t>年度二酸化炭素排出抑制対策事業費等補助金（廃棄物処理×脱炭素化によるマルチベネフィット達成促進事業</w:t>
      </w:r>
      <w:r w:rsidRPr="004E0F3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4E0F3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交付規程第１６条第１項の規定に基づき下記のとおり報告します。</w:t>
      </w:r>
    </w:p>
    <w:p w14:paraId="3C925349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491E944" w14:textId="77777777" w:rsidR="000314DC" w:rsidRPr="002911BB" w:rsidRDefault="000314DC" w:rsidP="000314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7CAEB60F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58B4DEA" w14:textId="77777777" w:rsidR="000314DC" w:rsidRPr="002911BB" w:rsidRDefault="000314DC" w:rsidP="000314DC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5C38FC92" w14:textId="77777777" w:rsidR="000314DC" w:rsidRPr="002911BB" w:rsidRDefault="000314DC" w:rsidP="000314D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13E62D4" w14:textId="77777777" w:rsidR="000314DC" w:rsidRPr="002911BB" w:rsidRDefault="000314DC" w:rsidP="000314DC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２　事業実施による二酸化炭素排出削減効果等について</w:t>
      </w:r>
    </w:p>
    <w:p w14:paraId="2162272C" w14:textId="77777777" w:rsidR="000314DC" w:rsidRPr="002911BB" w:rsidRDefault="000314DC" w:rsidP="000314DC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（１）　　年度二酸化炭素排出削減量（実績）</w:t>
      </w:r>
    </w:p>
    <w:p w14:paraId="4D8599C0" w14:textId="77777777" w:rsidR="000314DC" w:rsidRPr="002911BB" w:rsidRDefault="000314DC" w:rsidP="000314DC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196841A1" w14:textId="77777777" w:rsidR="000314DC" w:rsidRPr="002911BB" w:rsidRDefault="000314DC" w:rsidP="000314DC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（２）　　年度燃料利用量（実績）</w:t>
      </w:r>
    </w:p>
    <w:p w14:paraId="4FAA8006" w14:textId="77777777" w:rsidR="000314DC" w:rsidRPr="002911BB" w:rsidRDefault="000314DC" w:rsidP="000314DC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</w:t>
      </w:r>
    </w:p>
    <w:p w14:paraId="5AFE4B68" w14:textId="77777777" w:rsidR="000314DC" w:rsidRPr="002911BB" w:rsidRDefault="000314DC" w:rsidP="000314DC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（３）実績報告書における二酸化炭素排出削減量・燃料利用量に達しなかった場合の原因</w:t>
      </w:r>
    </w:p>
    <w:p w14:paraId="689FBDD4" w14:textId="77777777" w:rsidR="000314DC" w:rsidRPr="002911BB" w:rsidRDefault="000314DC" w:rsidP="000314DC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5342612E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本件責任者及び担当者の氏名、連絡先等</w:t>
      </w:r>
    </w:p>
    <w:p w14:paraId="34970285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04875DF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16DE9F6A" w14:textId="77777777" w:rsidR="000314DC" w:rsidRPr="002911BB" w:rsidRDefault="000314DC" w:rsidP="000314D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75967035" w14:textId="77777777" w:rsidR="000314DC" w:rsidRPr="002911BB" w:rsidRDefault="000314DC" w:rsidP="000314DC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注１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3C31968A" w14:textId="21ABD24E" w:rsidR="008D6D4A" w:rsidRPr="00EC2895" w:rsidRDefault="000314DC" w:rsidP="00EC2895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strike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注２　（２）は、廃棄物燃料製造事業及び廃棄物燃料受入事業の場合に限る。</w:t>
      </w:r>
    </w:p>
    <w:sectPr w:rsidR="008D6D4A" w:rsidRPr="00EC2895" w:rsidSect="000314DC"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F"/>
    <w:rsid w:val="0001694C"/>
    <w:rsid w:val="000314DC"/>
    <w:rsid w:val="000353A5"/>
    <w:rsid w:val="00285F3B"/>
    <w:rsid w:val="00314FDC"/>
    <w:rsid w:val="003416A8"/>
    <w:rsid w:val="0042538F"/>
    <w:rsid w:val="00437C0A"/>
    <w:rsid w:val="005112AA"/>
    <w:rsid w:val="008D6D4A"/>
    <w:rsid w:val="00A40F59"/>
    <w:rsid w:val="00A42B7C"/>
    <w:rsid w:val="00AE6622"/>
    <w:rsid w:val="00B11217"/>
    <w:rsid w:val="00BE5EA3"/>
    <w:rsid w:val="00C05412"/>
    <w:rsid w:val="00E43913"/>
    <w:rsid w:val="00EC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DCC"/>
  <w15:chartTrackingRefBased/>
  <w15:docId w15:val="{A52DFA17-10FE-4269-9377-F8573A88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8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FDC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14FDC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66CE6-5D6C-464C-8EA4-FDBF4EE4B74A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6FFE2E00-B12B-4F52-BD95-7E74478E4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6B352-77EF-4769-A9C2-EF48F838A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4CDB2-4FF1-4399-9CFA-A82A8E25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tanakamo</dc:creator>
  <cp:keywords/>
  <dc:description/>
  <cp:lastModifiedBy>金城 秀和</cp:lastModifiedBy>
  <cp:revision>2</cp:revision>
  <dcterms:created xsi:type="dcterms:W3CDTF">2023-04-27T02:34:00Z</dcterms:created>
  <dcterms:modified xsi:type="dcterms:W3CDTF">2023-04-27T02:34:00Z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454800</vt:r8>
  </property>
  <property fmtid="{D5CDD505-2E9C-101B-9397-08002B2CF9AE}" pid="4" name="MediaServiceImageTags">
    <vt:lpwstr/>
  </property>
</Properties>
</file>